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2B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B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8468"/>
            <wp:effectExtent l="0" t="0" r="3175" b="1905"/>
            <wp:docPr id="1" name="Рисунок 1" descr="\\Srv1\для учителей\Рабочие программы\2020-2021\для титуль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для учителей\Рабочие программы\2020-2021\для титульно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2B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B2B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380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Pr="00005B2B">
        <w:rPr>
          <w:rFonts w:ascii="Times New Roman" w:hAnsi="Times New Roman" w:cs="Times New Roman"/>
          <w:sz w:val="28"/>
          <w:szCs w:val="28"/>
        </w:rPr>
        <w:t xml:space="preserve">писание занятий </w:t>
      </w:r>
      <w:proofErr w:type="gramStart"/>
      <w:r w:rsidRPr="00005B2B">
        <w:rPr>
          <w:rFonts w:ascii="Times New Roman" w:hAnsi="Times New Roman" w:cs="Times New Roman"/>
          <w:sz w:val="28"/>
          <w:szCs w:val="28"/>
        </w:rPr>
        <w:t>ШСК</w:t>
      </w:r>
      <w:r w:rsidR="00F93DFE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F93DFE">
        <w:rPr>
          <w:rFonts w:ascii="Times New Roman" w:hAnsi="Times New Roman" w:cs="Times New Roman"/>
          <w:sz w:val="28"/>
          <w:szCs w:val="28"/>
        </w:rPr>
        <w:t xml:space="preserve"> 2020-2021 учебный год(с 1.09 по 31.08)</w:t>
      </w:r>
      <w:bookmarkStart w:id="0" w:name="_GoBack"/>
      <w:bookmarkEnd w:id="0"/>
    </w:p>
    <w:p w:rsidR="00005B2B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316"/>
        <w:gridCol w:w="1485"/>
        <w:gridCol w:w="2122"/>
        <w:gridCol w:w="3092"/>
        <w:gridCol w:w="1617"/>
      </w:tblGrid>
      <w:tr w:rsidR="00005B2B" w:rsidTr="00005B2B">
        <w:tc>
          <w:tcPr>
            <w:tcW w:w="2333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495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7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18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559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005B2B" w:rsidTr="00005B2B">
        <w:tc>
          <w:tcPr>
            <w:tcW w:w="2333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B2B">
              <w:rPr>
                <w:rFonts w:ascii="Times New Roman" w:hAnsi="Times New Roman" w:cs="Times New Roman"/>
                <w:sz w:val="28"/>
                <w:szCs w:val="28"/>
              </w:rPr>
              <w:t>Богаткин</w:t>
            </w:r>
            <w:proofErr w:type="spellEnd"/>
            <w:r w:rsidRPr="00005B2B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95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005B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5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B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3118" w:type="dxa"/>
          </w:tcPr>
          <w:p w:rsidR="00005B2B" w:rsidRPr="00005B2B" w:rsidRDefault="00005B2B" w:rsidP="00005B2B">
            <w:pPr>
              <w:pStyle w:val="a4"/>
              <w:snapToGrid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proofErr w:type="spellStart"/>
            <w:r w:rsidRPr="00005B2B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Понед</w:t>
            </w:r>
            <w:proofErr w:type="spellEnd"/>
            <w:r w:rsidRPr="00005B2B">
              <w:rPr>
                <w:rFonts w:eastAsiaTheme="minorHAnsi"/>
                <w:kern w:val="0"/>
                <w:sz w:val="28"/>
                <w:szCs w:val="28"/>
                <w:lang w:eastAsia="en-US"/>
              </w:rPr>
              <w:t>. – 13.25 – 14.05</w:t>
            </w:r>
          </w:p>
          <w:p w:rsidR="00005B2B" w:rsidRPr="00005B2B" w:rsidRDefault="00005B2B" w:rsidP="00005B2B">
            <w:pPr>
              <w:pStyle w:val="a4"/>
              <w:snapToGrid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05B2B">
              <w:rPr>
                <w:rFonts w:eastAsiaTheme="minorHAnsi"/>
                <w:kern w:val="0"/>
                <w:sz w:val="28"/>
                <w:szCs w:val="28"/>
                <w:lang w:eastAsia="en-US"/>
              </w:rPr>
              <w:t>Среда – 13.25 – 14.05</w:t>
            </w:r>
          </w:p>
          <w:p w:rsidR="00005B2B" w:rsidRDefault="00005B2B" w:rsidP="000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B2B">
              <w:rPr>
                <w:rFonts w:ascii="Times New Roman" w:hAnsi="Times New Roman" w:cs="Times New Roman"/>
                <w:sz w:val="28"/>
                <w:szCs w:val="28"/>
              </w:rPr>
              <w:t>Пятница - 13.25 – 14.05</w:t>
            </w:r>
          </w:p>
        </w:tc>
        <w:tc>
          <w:tcPr>
            <w:tcW w:w="1559" w:type="dxa"/>
          </w:tcPr>
          <w:p w:rsidR="00005B2B" w:rsidRPr="00005B2B" w:rsidRDefault="00005B2B" w:rsidP="00005B2B">
            <w:pPr>
              <w:pStyle w:val="a4"/>
              <w:snapToGrid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005B2B">
              <w:rPr>
                <w:rFonts w:eastAsiaTheme="minorHAnsi"/>
                <w:kern w:val="0"/>
                <w:sz w:val="28"/>
                <w:szCs w:val="28"/>
                <w:lang w:eastAsia="en-US"/>
              </w:rPr>
              <w:t>3 группы</w:t>
            </w:r>
          </w:p>
        </w:tc>
      </w:tr>
      <w:tr w:rsidR="00005B2B" w:rsidTr="00005B2B">
        <w:tc>
          <w:tcPr>
            <w:tcW w:w="2333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М.В.</w:t>
            </w:r>
          </w:p>
        </w:tc>
        <w:tc>
          <w:tcPr>
            <w:tcW w:w="1495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7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клуб»</w:t>
            </w:r>
          </w:p>
        </w:tc>
        <w:tc>
          <w:tcPr>
            <w:tcW w:w="3118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15.05-15.45</w:t>
            </w:r>
          </w:p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15.05.-15.45</w:t>
            </w:r>
          </w:p>
        </w:tc>
        <w:tc>
          <w:tcPr>
            <w:tcW w:w="1559" w:type="dxa"/>
          </w:tcPr>
          <w:p w:rsidR="00005B2B" w:rsidRDefault="00005B2B" w:rsidP="000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</w:tbl>
    <w:p w:rsidR="00005B2B" w:rsidRPr="00005B2B" w:rsidRDefault="00005B2B" w:rsidP="00005B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5B2B" w:rsidRPr="0000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5E"/>
    <w:rsid w:val="00005B2B"/>
    <w:rsid w:val="002E0A5E"/>
    <w:rsid w:val="00F93DFE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5C18B"/>
  <w14:defaultImageDpi w14:val="330"/>
  <w15:chartTrackingRefBased/>
  <w15:docId w15:val="{E6C8482D-2159-44C6-8C07-EB50DF9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05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homutinnikova_oa</dc:creator>
  <cp:keywords/>
  <dc:description/>
  <cp:lastModifiedBy>homutinnikova_oa</cp:lastModifiedBy>
  <cp:revision>3</cp:revision>
  <dcterms:created xsi:type="dcterms:W3CDTF">2021-07-29T07:46:00Z</dcterms:created>
  <dcterms:modified xsi:type="dcterms:W3CDTF">2021-07-30T05:49:00Z</dcterms:modified>
</cp:coreProperties>
</file>