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CB" w:rsidRPr="00FA61CB" w:rsidRDefault="00FA61CB" w:rsidP="00FA61CB">
      <w:pPr>
        <w:jc w:val="center"/>
        <w:rPr>
          <w:b/>
        </w:rPr>
      </w:pPr>
      <w:bookmarkStart w:id="0" w:name="_GoBack"/>
      <w:bookmarkEnd w:id="0"/>
      <w:r w:rsidRPr="00FA61CB">
        <w:rPr>
          <w:b/>
        </w:rPr>
        <w:t xml:space="preserve">Темы сочинений в 2016-2017 </w:t>
      </w:r>
      <w:proofErr w:type="spellStart"/>
      <w:r w:rsidRPr="00FA61CB">
        <w:rPr>
          <w:b/>
        </w:rPr>
        <w:t>уч</w:t>
      </w:r>
      <w:proofErr w:type="gramStart"/>
      <w:r w:rsidRPr="00FA61CB">
        <w:rPr>
          <w:b/>
        </w:rPr>
        <w:t>.г</w:t>
      </w:r>
      <w:proofErr w:type="gramEnd"/>
      <w:r w:rsidRPr="00FA61CB">
        <w:rPr>
          <w:b/>
        </w:rPr>
        <w:t>оду</w:t>
      </w:r>
      <w:proofErr w:type="spellEnd"/>
    </w:p>
    <w:p w:rsidR="00FA61CB" w:rsidRDefault="00FA61CB" w:rsidP="00FA61CB">
      <w:r>
        <w:t>21. Почему важно уметь контролировать свои эмоции?</w:t>
      </w:r>
    </w:p>
    <w:p w:rsidR="00FA61CB" w:rsidRDefault="00FA61CB" w:rsidP="00FA61CB"/>
    <w:p w:rsidR="00FA61CB" w:rsidRDefault="00FA61CB" w:rsidP="00FA61CB">
      <w:r>
        <w:t>233. Почему не кончается поединок чести с бесчестьем?</w:t>
      </w:r>
    </w:p>
    <w:p w:rsidR="00FA61CB" w:rsidRDefault="00FA61CB" w:rsidP="00FA61CB"/>
    <w:p w:rsidR="00FA61CB" w:rsidRDefault="00FA61CB" w:rsidP="00FA61CB">
      <w:r>
        <w:t>322. Когда поражение ценнее победы?</w:t>
      </w:r>
    </w:p>
    <w:p w:rsidR="00FA61CB" w:rsidRDefault="00FA61CB" w:rsidP="00FA61CB"/>
    <w:p w:rsidR="00FA61CB" w:rsidRDefault="00FA61CB" w:rsidP="00FA61CB">
      <w:r>
        <w:t>422. Всегда ли опыт уберегает от жизненных ошибок?</w:t>
      </w:r>
    </w:p>
    <w:p w:rsidR="00FA61CB" w:rsidRDefault="00FA61CB" w:rsidP="00FA61CB"/>
    <w:p w:rsidR="00972DEB" w:rsidRDefault="00FA61CB" w:rsidP="00FA61CB">
      <w:r>
        <w:t>523. Может ли быть неравенство в дружбе?</w:t>
      </w:r>
    </w:p>
    <w:sectPr w:rsidR="0097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7"/>
    <w:rsid w:val="000D5CD7"/>
    <w:rsid w:val="00972DEB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vershinina_ea</dc:creator>
  <cp:keywords/>
  <dc:description/>
  <cp:lastModifiedBy>vershinina_ea</cp:lastModifiedBy>
  <cp:revision>2</cp:revision>
  <dcterms:created xsi:type="dcterms:W3CDTF">2017-02-21T05:22:00Z</dcterms:created>
  <dcterms:modified xsi:type="dcterms:W3CDTF">2017-02-21T05:23:00Z</dcterms:modified>
</cp:coreProperties>
</file>